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Strategic opposition techniques instructed by Nimrod in the Order. GNOSTIC INTROSPECTION to arrive at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24 May 2018 01:05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KAIRÓS IS ARRIVING, INFINITE TROOPS OF HYPERBOREAL WARRIORS ARE LOCATED IN FRONT OF CREATION WAITING FOR THE ORDER TO BREAK IN TO FIGHT THE FINAL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NOOLOGICAL PRAXIS OR GNOSTIC INTROPECTION TO ARRIVE AT THE SELBST AND UNLEASH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NOOLOGICAL PRAXIS, a science of spiritual liberation that is taught in the Fundamentals, is a technique that is based on GNOSTIC INTROSPECTION, a science of the Siddhas with which the wise warrior located in the SELBST unleashes the volitional capacities of the VRIL, "inner force." "coming from your infinite SELF or your current Infinite and is unleashed on the Ehre Sphere of EGOIC WILL. With that power of the VRIL incorporated into the PURE BLOOD of the Ehre Sphere of it, the Virya has THE WILL and the COURAGE. the power to CONQUER and RESIGN with his AWAKEN SELF the “being in itself”, the designs subposed by the Demiurge in the designated that predetermines the SOUL AND CREATED BODY, in the Microcosm of the lost semi-divine virya, even, in certain cases awake.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Ehre Sphere, we can understand little rationally, there is no cognitive mode that allows us to rationalize from the perspective of the Conscious Subject that sphere of Egoic Will that is of the Absolute Self. Because? Simple, for a simple reason: when the SELF is asleep it is externalized and therefore cannot understand its inner reality by “living” determined by the outside world, hence the Conscious Subject can only “know itself only in part”, according to the rational criterion that participates in the external Culture in which it is inserted and determines its “cultural!” identities, namely; his name and surname, his nationality, profession, job, etc.,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power of the VRIL present in the pure blood, the psychological thinking of the Conscious Subject and its archetypal reason is transmuted into gnostic, noological thinking, into that suprarational way of thinking that is a product of the gnosis of the Pure Blood. This statement must be expanded and deepened, although the awakened Self moves, it has a double ontic reflection, which is triggered in this approximate way: The act of the SELF is a Gnostic act where the ABOSLUTE SELF, when it THINKS, first THINKS OF ITSELF. THIS SAME MEANS THAT THINKING is first a COGNITIVE act ABOUT ITSELF where the ABSOLUTE SELF OBSERVES FROM ITS OWN INFINITY HOW THE FACES THAT PARTICIPATE IN NOOLOGICAL GNOSTIC THINKING DEVELOP, NAMELY: THE ABSOLUTE SELF IS PURE ACT, IN THE VIRYA BERSERKR THAT ABSOLUTE SELF IS MANIFESTED BY THE ORIENTED AND AWAKENED SELF OR TRUE SELF OF THE VIYA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to be clarified is to determine from a logical point of view how the Hyperborean Wise Warrior thinks, in other words we must ask ourselves: WHAT IS THE THINK OF THE VIRYA BERSERKR? THINKING IS CARRIED OUT THROUGH THE RATIONAL SUBJECT ON THE INTERNAL CULTURAL STRUCTURE WHICH IS BUILT ON THE ARCHETYPICAL MEMORY. Topic studied in depth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MUST GO DEEPER: THE VIRYA BERSERKR IS A PURE VOLITIVE OR GNOSTIC ACT, WHEN THE VIRYA THINKS OR THINKS HIMSELF, HE “THINKS AND FEELS” AWAKE, BECAUSE HE KNOWS HIMSELF, BECAUSE HE CAN UNDERSTAND THE TRUTH OF HIS BEING, WHAT IS OF THE SPIRIT AND US OF THE SOUL AND WHAT IS OF THE SOUL AND US OF THE SPIRIT IN THE MICROCOSM, IN THE BODY AND SOUL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UNDERSTANDING OF WHAT HE IS IN THE MICROCOSM IS MADE THROUGH THE RATIONAL LOGIC OF THE CONSCIOUS SUBJECT, BUT IT INTERVENES IN THAT ETHICAL AND AESTHETIC ANALYSIS, ITS UNIQUE NOOLOGICAL RUNIC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ABSOLUTE SELF WHEN IT ACTS GNOSTIC-MINDLY AND SHOULD ACT IN THE MICROCOSM, IT CAN DO WITHOUT THE ARCHETYPICAL OR NOT, IN OTHER WORDS BY BEING A PURE ACT, PURE HONOR, THE INFINITE SELF CAN WITH ITS LOOK OF FIRE COMING FROM THE INNER GNOSIS, ENCOVER THE WHOLE BEING OF THE FINITE MICROCOSM. WITH HIS SOLE PRESENCE AS A MAN/RUNE, HE AFFIRMS A UNIQUE RUNIC SIGN OR PROJECTS A RUNE THAT NEUTRALIZES OR RESOLVES EVERY OBSTACLE, ARCHETYPAL DESIGN, SACRED SYMBOL OR MYTH THAT IS UNLEASED IN HIS INTERNAL WORLD THAT PREVENTS HIM FROM OPERATION IN THE EXTERIOR WORLD AND CONCRETE HIS GNOSTIC ACTION . MOREOVER, THE ABSOLUTE SELF, AS THE TRUE SELF, WILL BE ABLE TO OPERATE THROUGH THE CONSCIOUS OR RATIONAL SUBJECT AND “THINK” BY OPERATING WITH THE ONTIC MATRIXES OF THE SNAIL DESIGN TO KNOW: THE BRAIN AND ITS PSYCHIC STRUCTURE, THIS ACTION IS ONLY PERFORMED BY THE SELF WHEN AS THE TRUE SELF IT IS FROM VIRYA BERSERKR, THAT IS: THAT COGNITIVE THINKING IS THE HABITUAL WAY OF THE ORIENTED AND AWAKENED VIRYA WHO EVEN BEING AN IMMORTAL SIDDHA MUST REMAIN INCARNATE IN THE WORLD. THAT IS, THAT GNOSTIC THINKING COMING FROM THE INTERIOR GNOSIS IS ARCHETYPICAL BUT NOTHING EMERGENT TO THE SPHERE OF LIGHT OF THE COSCIOUS SUBJECT IF FIRST “PASS” THROUGH THE SIEVE OF THE GNOSTIC REFLECTION OF THE TRUE SELF, THIS WILL BE THE ONE WHO THINKS THE THOUGHT AND WITH GUIBUR SELECT EACH SYLLABLE, PHONEME, THOUGHT WORD AND EVEN MORE BY DOMINATING YOUR SENSORY SPHERE, BEING THIS RUNIC AND PART OF YOUR VRAJA BODY, CEASED TO BE ARCHETYPAL DETERMINED BY THE BRAIN AND FUNDAMENTALLY BY THE SENSORY SPHERE AND YOUR SENSES.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SENSORY SPHERE IS DISINTEGRATED BY THE VOLITIVE POWER OF THE TRUE SELF, EVERY THOUGHT TRANSLATED INTO AN ACT OR EXPRESSION OF THE SAME THROUGH A SIGN THROUGH AN ORAL, WRITTEN, GESTUAL LANGUAGE WILL BE UNIQUE, STRATEGIC.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APPROACH THAT THINKING/ACTING BY STATING THAT THE THOUGHT IS RUNIC AND IS BASED ON THE THIRTEEN PLUS THREE UNCREATED RUNES, NAMELY THE ALPHABET OF THE SELF IS THE RUNES AND ITS INTERIOR GNOSIS IS RUNIC.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CONSCIOUS SUBJECT (IN THE VIRYA BERSERKR THE SELF SOUL AND BODY HAS BEEN INTEGRATED INTO THE SELF AND ITS VEHICLE OF MANIFESTATION IS A WEAPON OF WAR OR WAR ARCHITECTURE BY WHICH IT MANIFESTS ITS ESSENTIAL HOSTILITY TO THE CREATED WORLD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SPECIFICALLY TO THAT WORLD OF THE DEMIURGE THROUGH WHICH THE SIGN OF PAIN OR KALACHAKRA SPIRAL IS MANIFESTED.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THINKING OR EXPRESSING WHAT YOU EXPRESS OR THINK YOUR OWN THOUGHT, EVERY EMERGING EGOIC WILL HAS OWNERSHIP OF TEMPORARY ONTIC SPACE OR IMMANENT SPACE-TIME AND THUS THE SELF CAN LOOK “INSIDE/INTERIOR” OBSERVING ITS INNER WORLD AND AT THE SAME TIME TOWARDS “OUTSIDE/OUTSIDE”.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at the same time in a volitional act the Self from its own infinity or infinite Self can look, observe and perceive the “finitude” of its potential Microcosm. The infinite Self oriented and awakened from the “Selbst” can operate on its inner world, inwards and in the same way, at the same time it can act on the outside world, moving outside without losing the centrality of the Selbst, its inner center. This double Gnostic action allows him to think/discern Himself, think the thought and search, opt and choose according to what he thought with Guiburr how to act in the Outside World. Hence, everything the virya thinks and feels in the inner world corresponds to her ethical attitude and her “way of being” in the outer world. This is possible because the virya can reflect, discern gnostically, can “think without thinking”, this in itself is a true paradox, but it is not such when we understand that the gnosis of the Self is a thinking in action, it is a pure act, such Gnostic thought is pure act, it does not need that thinking of the internal cultural structure, it is not archetypal, it comes from the Ehre sphere of Egoic Will. For this reason we must distinguish between cultural thinking, which has its origin in rational thought and intelligence and is based on archetypal memory, from Gnostic thinking, which has its origin in the Ehre sphere and in the memory of pure blood. This Gnostic thinking is a pure act that leads the virya to act, to move in the outside world strategically. For this reason, the awakened Virya when he moves with his microcosm in the external world will do so knowing a priori gnostically what his direction, meaning and objective point is, he will do so operating with Guiburr, he will be able to look, observe the axiological spaces of the external labyrinth and discerning with the gnosis of the awakened Self which one to choose, which one to enter, being invisible and invincible will depend on that gnostic capacity that is the awakened Virya, therefore, thinking gnostically allows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a-Look, analogue Guibur: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Observe, Guibur analogue: Opt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Perceive/Distinguish, analogous to Guibur: Choose.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time of the Order, Philip taught us techniques of STRATEGIC OPPOSITION that are based on GNOSTIC INTROSPECTION: this Hyperborean Gnostic introspective method has as its strategic purpose or objective;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1-THE AWAKENED VIRYA MUST KNOW HIMSELF, ARRIVE TO THE TRUTH "NADE OF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AWAKEN VIRYA MUST DISTINGUISH WHAT IS OF THE SPIRIT SELF, FROM WHAT IS OF THE DEMIURGE IN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AWAKENED VIRYA MUST CONCRETE THE ISOLATION OF THE SELF FROM THE CONSCIOUS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AWAKEN VIRYA MUST DOMINATE AT WILL WHAT IS OF THE SPIRIT AND COVER WHAT IS OF THE DEMIURG, TO THE ANIMOUS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AWAKENED VIRYA MUST CONQUER THE MICROCOSM, "DESYNCHRONIZE IT" FROM THE MACROCOSMIC PSYCHOID ARCHETYPES.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AWAKEN VIRYA MUST TRANSMUTE HIS PHYSICAL BODY INTO A WALLED FORTRESS OR ODAL ARCHEMONA.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strategic objectives require a method of knowledge or knowledge that instructs us in the necessary HYPERBOREAS techniques to achieve such objectives.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technique is GNOSTIC INTROSPECTION, knowing that it is based on inner gnosis, knowledge that allows the awakened Virya to achieve those Hyperborean objectives.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knowing is a way of SEEING with that look that is of the SELF and the Eye of Fire) that is of the BEING of the SPIRIT and can differentiate it from the BEING of the SOUL in the PASU MICROCOSM. Felipe instructed these techniques that are key for the awakened virya to conquer the Pasú Microcosm and transform it through a Hyperborean method of spiritual transmutation into the MICROCOSM OF AN AWAKEN VIRYA that is capable of transforming into the VEHICLE OF MANIFESTATION OF A LOYAL SIDDHAS OR BERSRKR. Only he who defeats Himself can conquer his microcosm and transmute it into a LETHAL ARCHITECTURE OF WAR, an ODAL ARCHEMONY in which he will be able to BUILD, WITH A REAL ARTIFICIAL SYSTEM, his SPIRAL STAIRCASE leading to SELBST and subsequently. the INFINITE LADDER that "elevates" it from the Selbst to the TAU point, an infinite scale in which the VRIL, the noological runic power that transmutes the VIRYA AWAKEN INTO SIDDHA BERSERKR, is unleashed on the Ehre Sphere of egoic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METHOD DESCRIBED BY A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or Philip for us, first made us practice strategic opposition several times within an encirclement and exercising essential hostility towards the porta fenestra; This can be done in the room itself, sitting in the center and facing the door; The four walls are felt like an impregnable fortress, extending one's presence to the walls, and the Essential Hostility (which is not hatred; astral emotion of the soul) is directed outwards from the door; They are going to feel the Siege that is generated.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had to visualize ourselves inside the Tirodinguibur Labyrinth, with our backs to the Right Angle to which the leading Guibur Rune (The Trident) leads and we had to exercise double vigilance: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Forward observing the representations or symbols that were emerging at the threshold of consciousness, which have to do with the arguments or issues that are present in our life at that moment or in that period; They are always represented by some image or sound or sensation; They have to be observed dispassionately, applying Luciferic Grace, breaking the dramatic tension with a smile, a smile that reflects the understanding that this is just another illusion of the Great Illusion, and then penetrating the essence of the Symbol to gain its wisdom. nuclear or moving that image to the left to deposit it on an imaginary shelf to review it another time; Suppose we have our seriously ill mother admitted to the hospital with an uncertain prognosis; a sacred symbol; Binah ultimately; Like every symbol, it acts as if it had a life of its own and a parasitic condition because after its representative image appears on our threshold of consciousness, it tends to get closer while increasing its size, preparing to engulf our consciousness, to use our energy to fulfill its purposes, to achieve its entelechy. or final perfection; A simpler example to understand would be when someone of the opposite sex excites us sexually (hopefully the opposite sex!); At our threshold of consciousness (if we are looking inside) we can see an image that represents the activated symbol, which takes hold of us and only releases us after the completion of the sexual act and we remain looking at the person and perhaps thinking "How "I had sex with this person if I don't even like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CLARIFICATION. With respect to those techniques called GNOSTIC INTROSPECTION, the matter is more complex than what was described or instructed at the beginning. Over time and with noological praxis, the comrades instructed on these techniques directly by the Pontiff Nimrod of Rosario began to understand deeper aspects of the "system" of Hyperborean Gnostic introspection, for example, understanding a priori the emerging UNIVERSAL ARCHETYPES that drive the images and sounds that make up the ARGUMENTS or REPRESENTATIONS emerging in the threshold of meaning of the sphere of light of the Conscious Subject. Just as in the first example it was the Binath aspect that sustains with its archetypal LOVE every emotional bond that comes from the emotional sphere, in the same way in the second example it is the Tiphereth aspect, the BEAUTY aspect that sustains every mental representation or image. archetypal that is part of a sexual argument, or of an enchantment, infatuation, in short every PASSION for something, be it a PERSON, PLACE OR THING, this "connection of meaning" is sustained by the sign TIPHERETH, a topic that we have delved into in other Forum articles. from Quintadominica.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Backwards, trying insistently and without fainting to discover THE SECRET OF THE RIGHT ANGLE, which allows us to pass through it, THE RUNIC CAPILLARY, into the Tau Plaza.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LUCIFÉRIC GRACE summons the GRACE OF THE PARAKLITE and comes the understanding of the Mystery that allows us to enter the center of the Labyrinth (see in The Fundamentals The Aberro Typology).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this feat has been achieved, our Spiritual Self is isolated, free from the millions of lines of force that normally pass through us, from external entities in their temporal trajectories towards their perfection, thus having its own time and space to orient ourselves towards the future.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inside, (you are really in an impregnable fortress and usually one perceives oneself with the human form to which one is accustomed) it occurred to me to apply another technique that Felipe gave us and that consists of visualizing oneself inside the body, perhaps ascending the spine. spinal until positioning itself at the nape of the neck where we visualized a green door leading out of the body, out to INFINITY, outside of Creation, after opening that bright green door, one falls backwards backwards.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experienced when applying these strategic opposition techniques.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combined both techniques, I felt myself implode, as if all the atoms that made up the image I had of myself imploded, thus freeing me and leaving me free to assume an infinitely gigantic size (formless; pure consciousness) or a mathematical point. I was outside of Creation, imbued with an ECSTASY that is very difficult to describe, perceiving UNCREATED LIGHT, the same one that I saw shining in Felipe's eyes when I told him the experience, and only in his gaze have I seen, within Creation, that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of those outings, instead of leaving creation I committed an act that could be called suicidal, but I wanted to know, to know why this Infinite Spirit that calls itself The One had created an alienated creation whose evolutionary engine is the Pain; I went to the center of Creation and entered the Egg of Akasha where he dreams, sustains, this creation. And I saw, I understood that he is sick with pain and hatred, with resentment and bitterness because he is convinced that he has definitively lost his Original Companion, and he blames the Unknowable for that, and in his mad pain he has given his creation the image of his She has recreated it with tremendous PASSION for him; That is why THIS creation has the shape of Shakti, of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inside Plaza Tau is a unique experience that is difficult to describe; Here in the Valplads, thousands of lines of forces of evolving entities pass through us; of the cultural objects around us, of our own body, of each of our organs and even of our very atoms, in such a way that we are pulled by thousands and thousands of threads, plus the arguments and behind them, the archetypes that are They feed on our energy to reach their final entelechy or perfection, just like the external entities already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Inside Tau Square there is NONE of this, there is silence and total peace and security; Our spiritual Self is free of the Soul and its imprints, and from there we can orient ourselves with greater certainty, with greater clarity. Of course we have to sustain it, we have to fight to stay alert in our interaction with the world, because the impregnable fortress-place continues to be, but if we fall asleep due to the hypnosis of Maya we forget to enter... inadvertently the arguments of our life, plus some sacred symbol that the enemy sends us, it captured us until we realize it, or not... Felipe said that no one is safe in this world, not even a Siddha; in fact he said that Gurdjieff was a sleeping Siddha! Once inside, what is done “for the outside” is one of the ways of Liberation, that of the strategic Opposition; the Fence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imagine that belonging to an Order with such a high level of Hyperborean Wisdom is something to rest on one's laurels (others on top of)! believe themselves saved by the mere fact of being there; and so it happened... Felipe urged us all the time to “get ready” to discover the Secret of the Right Angle to reach Tau Square and clarified the difference between WAITING AND WAITING; One waits watching TV and having a beer, while only what we expect arrives. Waiting comes from being on guard, on alert; An archer waits with bow drawn and arrow ready for the KAIRÓS to arrive, in this case. And the Kairos comes but it is also PROMPTED; As? with the LUCIFERIC GRACEFUL ATTITUDE. And is this used outside? NO, IT STARTS INSIDE, with the arguments represented by the symbols emerged on the Threshold of consciousness. Surveillance is inward because everything that is outside is like a reflection of what is inside; what is outside; people, circumstances, situations, has been summoned by what is inside, both emotional and spiritual, until we isolate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Felipe was bothered by our passivity in this area and gave us as an example the passivity or indecision of Von Sübermann when faced with the Initiation request and the reproach that was made to him, since many concatenated events depended on him taking that step.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us to have an idea of ​​the luciferic behavior of a virya, he recommended that we read the novel “Shibumi” by Trevanian and two others by Alfred Van Vogt: The World of the Non-A and the Non-A Players.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attitude of fighting, it is good. The predisposition to fight is somewhat inevitable in an essentially warrior spiritual race and is good as training. But not with WORDS, which is the way of the Cultural Pact. Hostility must be directed at the Enemy, which is only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Courage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WEAPONS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what was proposed in previous publications: "to expand through certain analyzes certain chapters, articles, topics, paragraphs that are parts of the 8 volumes of the Fundamentals published on the QUINTADOMINICA page, the objective is to contribute to the intellectual and gnostic understanding of that KNOW WHAT FREES."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explore a text: The Weapons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 of article G: The Weapons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read article G of the volume of the Fundamentals below. “The awakened virya is a hero who has declared war on the Demiurge to fulfill a strategic objective: achieve the liberation of the Spirit. In that fight he has decided to occupy a corner of Valplads, gain strength in a square, and, from that position, cover the strategic distance that separates him from Vril. With the use of the Arquemonica technique he effectively settles in a strategic space, behind the symbolic walls of the infinite fence. A SITZKRIEG is thus raised, a war of the siege, in which the Strategies of each side confront each other. The virya must now defend the square, maintain the siege, otherwise he will be annihilated. But what means does he use for this? That is to say, what are the weapons of the virya, Hyperborean warrior? The awakened virya, in effect, IS A WARRIOR WHO MUST CONQUER SPACE AND TIME, "TAKE ALL THE HEAVENS BY ASSAULT", BEFORE TRANSMUTING HIMSELF INTO SIDDHA BERSERKR: for this action he must undoubtedly have at his disposal an important arsenal. Although it is outside the scope of these "Fundamentals of Hyperborean Wisdom" to give a detailed description of such weapons, we can nevertheless refer to their generic function. First of all let's say, then, that THE WEAPONS OF THE VIRYA ARE THE RUNES. And what are the runes? Answer: RUNES the ancient Germans have called the Signs that every Hyperborean Guide of humanity gives to their Viryas so that they act in the magical war against the Demiurge. This has happened like this, at all times, since Christ Lucifer deposited the Graal in the Valplads. Only that Wotan, the Racial Guide of the Germans, provided the Signs to his people under the name of RUNES, in relatively recent historical times, so such weapons are universally known by that name. The most common runes, those using the futhark or fupark alphabets, are only a minimal part of the runic arsenal. The sign of the Origin, for example, from which the SWASTIKA RUNE is derived by mutilation and deformation, does not fulfill any alphabetical function despite being the most powerful rune that exists. This Sign, also known as the Rune of the Origin or the Golden Rune, IS THE PROJECTION OF THE SYMBOL OF THE ORIGIN, THAT IS, THE SYMBOL WHERE THE INFINITE SELF IS REFLECTED. Precisely, the projection of the Rune of Origin on the principle of the encirclement generates the strategic space of the archemone. In general, runes are grouped into two classes: ARCHETYPICAL AND NOOLOGICAL; but both groups have in common the fact that THEY WERE NOT DISCOVERED BY THE VIRYAS BUT PROVIDED TO THEM BY THE SIDDHAS OF AGARTHA. In other words: when the Viryas received the runes from the hands of Wotan, the epistemological dependence they maintained on the demiurgic designs of the entities was definitively broken, due to the inheritance of the pasú:The objective of the purpose of the pasú constituted a hereditary and irresistible tendency that drove the Viryas to evolve under the confusion of the lost Self, following to the letter the plans of the Demiurge written in the design of the suprafinality of the entities; The destiny of the lost virya was, then, similar to that of the pasú: he would never have been able to know the universal Archetypes or any other reality that was not previously determined by the suprafinality of the entities; Wotan's revelation came to cover this shortcoming: on the one hand, the "archetypal runes" allow us to schematically describe every universal Archetype, that is, they allow us to know the UNIVERSAL WORDS, NOT INVERTED BY THE ARCHETYPICAL MEMORY, WHICH CONSTITUTE THE ACOUSTIC QABALAH OF THE GREAT BREATH; On the other hand, the "noological runes", among which is the Rune of Origin, are uncreated Signs, that is, signs without any correspondence with the archetypal plane. Armed with such an arsenal, the virya will now be able to OPERATE EFFECTIVELY ON THE ONTIC REALITY: the unstable spaces of significance of the macrocosm will be FIXED IN THEIR MEANING BY EXPRESSION OF THE APPROPRIATE RUNE; The designs of the entities whose meaning attempts to be altered by the Second Intention of the Demiurge, so that they do not correspond with the known schemes of the cultural structure, will be RESIGNED BY THE EXPRESSION OF THE CORRECT RUNE; and, finally, the expression of the Rune of Origin applied to the principle of the fence will allow the creation of a strategic space SAFE ENOUGH TO OCCUPY AND RESIST IN IT WITHOUT DANGER. To show what the typical warrior attitude of the awakened virya consists of, nothing seems better than to refer to his STATE OF ALERT. Such a state of alert, which must be permanent, is maintained in the following way: EVERY OBJECT, REAL OR IDEAL, NATURAL OR CULTURAL, CONCRETE OR ABSTRACT, ETC., THAT IS, EVERY OBJECTIVE ENTITY, WHICH FALLS UNDER THE PERCEPTION OF THE AWAKEN VIRYA , IT IS IMMEDIATELY FENCED IN THE STRATEGIC AREA OF AN ARCHEMONA AND CONVENIENTLY RESIGNED. And the awakened virya does this AT ALL TIMES, WITH ANY OBJECT THAT IS PRESENTED, in such a way that it is usually stated metaphorically: THE AWAKEN VIRYA HAS THE ARCHEMONA IN HIS EYES; GO THROUGH IT; IF HIS EYES LOOK at him, IF HIS LIPS TALK, IF HIS EARS HEAR from him, OR HIS BODY MOVES IN AN EXPRESSIVE WAY, THE ENTITY IS IMMEDIATELY ENCLOSED AND RESIGNED; SUCH THE PERMANENT STRATEGIC ALERT OF THE AWAKENED VIRYA. The beginning of the siege, however, is not a rune; We will therefore have to continue marching in search of him.”I would never have been able to know the universal Archetypes or any other reality that was not previously determined by the suprafinality of entities; Wotan's revelation came to cover this shortcoming: on the one hand, the "archetypal runes" allow us to schematically describe every universal Archetype, that is, they allow us to know the UNIVERSAL WORDS, NOT INVERTED BY THE ARCHETYPICAL MEMORY, WHICH CONSTITUTE THE ACOUSTIC QABALAH OF THE GREAT BREATH; On the other hand, the "noological runes", among which is the Rune of Origin, are uncreated Signs, that is, signs without any correspondence with the archetypal plane. Armed with such an arsenal, the virya will now be able to OPERATE EFFECTIVELY ON THE ONTIC REALITY: the unstable spaces of significance of the macrocosm will be FIXED IN THEIR MEANING BY EXPRESSION OF THE APPROPRIATE RUNE; The designs of the entities whose meaning attempts to be altered by the Second Intention of the Demiurge, so that they do not correspond with the known schemes of the cultural structure, will be RESIGNED BY THE EXPRESSION OF THE CORRECT RUNE; and, finally, the expression of the Rune of Origin applied to the principle of the fence will allow the creation of a strategic space SAFE ENOUGH TO OCCUPY AND RESIST IN IT WITHOUT DANGER. To show what the typical warrior attitude of the awakened virya consists of, nothing seems better than to refer to his STATE OF ALERT. Such a state of alert, which must be permanent, is maintained in the following way: EVERY OBJECT, REAL OR IDEAL, NATURAL OR CULTURAL, CONCRETE OR ABSTRACT, ETC., THAT IS, EVERY OBJECTIVE ENTITY, WHICH FALLS UNDER THE PERCEPTION OF THE AWAKEN VIRYA , IT IS IMMEDIATELY FENCED IN THE STRATEGIC AREA OF AN ARCHEMONE AND CONVENIENTLY RESIGNED. And the awakened virya does this AT ALL TIMES, WITH ANY OBJECT THAT IS PRESENTED, in such a way that it is usually stated metaphorically: THE AWAKEN VIRYA HAS THE ARCHEMONA IN HIS EYES; GO THROUGH IT; IF HIS EYES LOOK at him, IF HIS LIPS TALK, IF HIS EARS HEAR from him, OR HIS BODY MOVES IN AN EXPRESSIVE WAY, THE ENTITY IS IMMEDIATELY ENCLOSED AND RESIGNED; SUCH THE PERMANENT STRATEGIC ALERT OF THE AWAKENED VIRYA. The beginning of the siege, however, is not a rune; We will therefore have to continue marching in search of him.”I would never have been able to know the universal Archetypes or any other reality that was not previously determined by the suprafinality of entities; Wotan's revelation came to cover this shortcoming: on the one hand, the "archetypal runes" allow us to schematically describe every universal Archetype, that is, they allow us to know the UNIVERSAL WORDS, NOT INVERTED BY THE ARCHETYPICAL MEMORY, WHICH CONSTITUTE THE ACOUSTIC QABALAH OF THE GREAT BREATH; On the other hand, the "noological runes", among which is the Rune of Origin, are uncreated Signs, that is, signs without any correspondence with the archetypal plane. Armed with such an arsenal, the virya will now be able to OPERATE EFFECTIVELY ON THE ONTIC REALITY: the unstable spaces of significance of the macrocosm will be FIXED IN THEIR MEANING BY EXPRESSION OF THE APPROPRIATE RUNE; The designs of the entities whose meaning attempts to be altered by the Second Intention of the Demiurge, so that they do not correspond with the known schemes of the cultural structure, will be RESIGNED BY THE EXPRESSION OF THE CORRECT RUNE; and, finally, the expression of the Rune of Origin applied to the principle of the fence will allow the creation of a strategic space SAFE ENOUGH TO OCCUPY AND RESIST IN IT WITHOUT DANGER. To show what the typical warrior attitude of the awakened virya consists of, nothing seems better than to refer to his STATE OF ALERT. Such a state of alert, which must be permanent, is maintained in the following way: EVERY OBJECT, REAL OR IDEAL, NATURAL OR CULTURAL, CONCRETE OR ABSTRACT, ETC., THAT IS, EVERY OBJECTIVE ENTITY, WHICH FALLS UNDER THE PERCEPTION OF THE AWAKEN VIRYA , IT IS IMMEDIATELY FENCED IN THE STRATEGIC AREA OF AN ARCHEMONA AND CONVENIENTLY RESIGNED. And the awakened virya does this AT ALL TIMES, WITH ANY OBJECT THAT IS PRESENTED, in such a way that it is usually stated metaphorically: THE AWAKEN VIRYA HAS THE ARCHEMONA IN HIS EYES; GO THROUGH IT; IF HIS EYES LOOK at him, IF HIS LIPS TALK, IF HIS EARS HEAR from him, OR HIS BODY MOVES IN AN EXPRESSIVE WAY, THE ENTITY IS IMMEDIATELY ENCLOSED AND RESIGNED; SUCH THE PERMANENT STRATEGIC ALERT OF THE AWAKENED VIRYA. The beginning of the siege, however, is not a rune; We will therefore have to continue marching in search of him.”The unstable spaces of significance of the macrocosm will be FIXED IN THEIR MEANING BY EXPRESSION OF THE APPROPRIATE RUNE; The designs of the entities whose meaning attempts to be altered by the Second Intention of the Demiurge, so that they do not correspond with the known schemes of the cultural structure, will be RESIGNED BY THE EXPRESSION OF THE CORRECT RUNE; and, finally, the expression of the Rune of Origin applied to the principle of the fence will allow the creation of a strategic space SAFE ENOUGH TO OCCUPY AND RESIST IN IT WITHOUT DANGER. To show what the typical warrior attitude of the awakened virya consists of, nothing seems better than to refer to its STATE OF ALERT. Such a state of alert, which must be permanent, is maintained in the following way: EVERY OBJECT, REAL OR IDEAL, NATURAL OR CULTURAL, CONCRETE OR ABSTRACT, ETC., THAT IS, EVERY OBJECTIVE ENTITY, WHICH FALLS UNDER THE PERCEPTION OF THE AWAKEN VIRYA , IT IS IMMEDIATELY FENCED IN THE STRATEGIC AREA OF AN ARCHEMONA AND CONVENIENTLY RESIGNED. And the awakened virya does this AT ALL TIMES, WITH ANY OBJECT THAT IS PRESENTED, in such a way that it is usually stated metaphorically: THE AWAKEN VIRYA HAS THE ARCHEMONA IN HIS EYES; GO THROUGH IT; IF HIS EYES LOOK at him, IF HIS LIPS TALK, IF HIS EARS HEAR from him, OR HIS BODY MOVES IN AN EXPRESSIVE WAY, THE ENTITY IS IMMEDIATELY ENCLOSED AND RESIGNED; SUCH THE PERMANENT STRATEGIC ALERT OF THE AWAKENED VIRYA. The beginning of the siege, however, is not a rune; We will therefore have to continue marching in search of him.”The unstable spaces of significance of the macrocosm will be FIXED IN THEIR MEANING BY EXPRESSION OF THE APPROPRIATE RUNE; The designs of the entities whose meaning attempts to be altered by the Second Intention of the Demiurge, so that they do not correspond with the known schemes of the cultural structure, will be RESIGNED BY THE EXPRESSION OF THE CORRECT RUNE; and, finally, the expression of the Rune of Origin applied to the principle of the fence will allow the creation of a strategic space SAFE ENOUGH TO OCCUPY AND RESIST IN IT WITHOUT DANGER. To show what the typical warrior attitude of the awakened virya consists of, nothing seems better than to refer to its STATE OF ALERT. Such a state of alert, which must be permanent, is maintained in the following way: EVERY OBJECT, REAL OR IDEAL, NATURAL OR CULTURAL, CONCRETE OR ABSTRACT, ETC., THAT IS, EVERY OBJECTIVE ENTITY, WHICH FALLS UNDER THE PERCEPTION OF THE AWAKEN VIRYA , IT IS IMMEDIATELY FENCED IN THE STRATEGIC AREA OF AN ARCHEMONA AND CONVENIENTLY RESIGNED. And the awakened virya does this AT ALL TIMES, WITH ANY OBJECT THAT IS PRESENTED, in such a way that it is usually stated metaphorically: THE AWAKEN VIRYA HAS THE ARCHEMONA IN HIS EYES; GO THROUGH IT; IF HIS EYES LOOK at him, IF HIS LIPS TALK, IF HIS EARS HEAR from him, OR HIS BODY MOVES IN AN EXPRESSIVE WAY, THE ENTITY IS IMMEDIATELY ENCLOSED AND RESIGNED; SUCH THE PERMANENT STRATEGIC ALERT OF THE AWAKENED VIRYA. The beginning of the siege, however, is not a rune; We will therefore have to continue marching in search of him.”It is not a rune; We will therefore have to continue marching in search of him.”It is not a rune; We will therefore have to continue marching in search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topics studied in those articles that we have extracted from the Fundamentals, their correct READING allows us to delve into each word, concept, phrase, subsection, paragraph, article, trying the awakened Virya to arrive at the very essence of its deepest meaning, which is why it The most significant of these texts for the Hyperborean Initiate Caballero Tirodal are SUMMARY of his words highlighted in bold, but we must consider that the author NIMROD DE ROSARIO himself makes an ENHANCEMENT of his writing with CAPITAL letters due to the importance that those words, phrases acquire in the work. or paragraphs that define complex “esoteric” terms that are part of the “central” idea of ​​those articles: THE WEAPONS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the OCTRA Comrades in charge of indicating through this example how to enter the READING highlighted in black, green and red the meanings of words, concepts and the paragraphs that make up this SUMMARY, which is a reduction of the original article. but in this case the ENHANCEMENT of the summary is determined by GUIBUR, the Principle of Search, Option and Choice, that is, by which the READER HIGHLIGHTS THE AUTHOR'S IDEAS that contribute to accelerating and smoothing his THEORETICAL UNDERSTANDING OF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SUMMARY of this article G-: The Weapons of the Awakened Virya, the main ideas of the author Nimrod de Rosario that are vital for the Virya and its liberation strategy are highlighted, plus what EMERGES in the text highlighted in color does not undergo any modifications. , the structure and order of the text is respected as it was originally written. That is to say, when summarizing, the words, phrases, paragraphs are highlighted or underlined or indicated. In this case, you can “observe” the entire article G, with the main words in bold and in colors the phrases and paragraphs that we consider important. explored to deepen your understanding. This SUMMARY as a method of studying and understanding texts in this case of article G is the step prior to the SYNTHESIS and CONCLUSION. In the Synthesis the Virya with his inner GNOSIS will explore the SUMMARY and carry out a written or oral EVALUATION of his NOOLOGICAL UNDERSTANDING, deepening his Absolute Self into the very essence of the ABSOLUTE TRUTHS that are described throughout article 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SYNTHESIS and EVALUATION arising from the SUMMARY of article G: The Weapons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in the summary of that article we highlight in bold, red and green certain paragraphs that will be significant to explore the cultural record of a sacred symbol (Eternal Symbol) of the Siddhas of Agartha: the uncreated SWASTIKA rune. We have highlighted in the summary a phrase from that article that is enigmatic due to its statement: “The sign of the Origin, for example, from which the SWASTIKA RUNE is derived by mutilation and deformation, does not fulfill any alphabetical function despite being the most powerful rune. that exists. This Sign, also known as the Rune of the Origin or the Golden Rune, IS THE PROJECTION OF THE SYMBOL OF THE ORIGIN, THAT IS, THE SYMBOL WHERE THE INFINITE SELF IS REFLECTED. Precisely, the projection of the Rune of Origin on the beginning of the encirclement generates the strategic space of the Archemona.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value that Nimrod gives at that point in the work to the Swastika Levógira rune and we will not be able to ignore its archetypal copy the Swastika Dextrogira which is reproduced by the traitor Siddhas who inexorably, like the loyal Siddhas, knew its power. In this analysis and evaluation, what we try to SYNTHETICLY EXPLORE in this publication for the AWAKEN VIRYAS who enter the Quinta Dominica Forum is the cultural record of the noological semiotics of the archetypal sign Swastika.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verify that the SWASTIKA as the ETERNAL SYMBOL OF THE SIDDHAS OF AGARTHA is an expression (mutilation) of the SIGN OF ORIGIN and is associated with the GOLDEN RUNE OR RUNE OF ORIGIN, known for its noological semiotics represented by the TAU HAGAL OCTAGON symbol, a symbol whose image is represented by an “EIGHT POINT STAR”. But that deep relationship between the SWASTIKA OF THE FUHRER and the Symbol of the Origin and the Sign of the Origin that at this point is studied as the RUNE OF THE ORIGIN that indicates the PATH that smoothes the distances of the LABYRINTH sign is the solution to the mystery of the labyrinth, that is ; The SWASTIKA expresses the RETURN PATH TO THE SELBST AND THE TAU POINT, in other words the EXIT of the labyrinth sign. The SWASTIKAS, its "form" represents the paths or meanders through which one can cross or FLATTEN THE DISTANCES THAT SEPARATE THE SELF FROM THE SELBST AND THE TAU POINT. THE PATHS OF THE SWASTIKAS ALLOW US TO TRANSFER TO THE CENTER OF THE INNER LABYRINTH, DOOR OF EXIT OR ENTRY TO THE ETERNITY OF THE TRANSMUTED ORIGIN OF THE VIRYA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in this summary and this synthesis we can evaluate the relationship that exists between the Sign of Origin as a SWASTIKA rune and ODAL projected as the principle of the inner fence or law of the outer fence. Let us remember that the SWASTIKA RUNE does not fulfill any alphabetical function, despite being the most powerful rune that exists, but the Swastika acquires archetypal meaning by being semiotically linked with runes ODAL, SIEG, TYR AND HAGAL, ​​(note the SS ring). In this strategic relationship, the awakened Virya can OPERATE TACTICALLY-MINDLY with those runes in the external or internal world, depending on the strategic one, the runic connection will be the appoggiatura that he must need to be PROTECTED by the SIDDHAS OF AGARTHA, only those who can affirm The strategic RUANS will be able to execute a TACTICAL ACTION in the outside world, either to MOVE from one strategic space to another within the KALACHAKRA OUTER LABYRINTH without being detected by the traitor Siddas or the Eye of Yod, it will be INVISIBLE and INVINCIBLE. That is to say; The RUNES are the language that CHARISMATICLY LINKS us with the LOYAL SIDDHAS, therefore the MAN IS A RUNE, the virya must ethically be a RUNE of war, affirming the uncreated runes in the NOOLOGICAL SELF AND IN THE PHYSICAL BODY IS FUNDAMENTAL TO RESIGN THE being THE HUMAN AND RACIAL PASU that is manifested by the biological and psychological structure of the physical body Pasu. The RUNES are the gaze of the LOYAL SIDDHAS and they allow us to observe everything, they are essential to be on PERMANENT ALERT, in other words to be ORIENTED AND AWAKEN both in the INNER WORLD and in the VALPLDAS OR EXTERIOR WORLD, it is possible if the virya is a RUNE MAN OR SUPERMAN.[/b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runic signs of the futhark or fupark alphabets, of which the Odal is a part, are ineffective to isolate the Self, including the ODAL Rune, if there is no runic connection with the GUIBUR rune and the uncreated TYR rune. For this reason, the rune ODAL (limiting) and TYR (conducive) make up the sacred rune TIRODAL and together with the uncreated rune SWASTIKA they constitute an infallible runic arsenal to disintegrate from the SOUL and BODY the demiurgic designs that compose and determine the SELF lost to the SOUL and PASU BODY. That runic ARSENAL that participates in the Hyperborean or Atlantean Kabbalah and is dominated by the Hyperborean Initiates of the Tirodal Knight order are the WEAPONS with which the Virya Berserkr will confront the Demiurge and his terrifying face: the Beauty and active Intelligence aspect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awakened Self armed with the Guibur Rune has in its hands the power to "see" beyond the archetypes and if it has the courage it will be able to operate, ATTACK and disintegrate the SACRED SYMBOLS and MYTHS that respond to the ARCHETYPES of the ONE and determine to the SPIRIT to the plan proposed by the Demiurge and the Siddhas of the Kalachakra for that particular Soul. With the RUNIC WEAPONS the virya berserkr will have the POWER to CONQUER HIS MICROCOSMIC ONTIC SPACE, that is the maximum war action of the Virya Berserkr and that VIRYA BERSERKR will wage that internal WAR YES or YES in his INTERIOR WORLD and for this he has the noological runes of the war: TYR and SIEG, these weapons constitute the POWER of the awakened Virya and with that runic arsenal affirmed on the Astral Blood or astral volitional power of the awakened Self, the warrior will march to the Selbst and will even be able to conquer the VRIL and if necessary, he will be able to seize of all the structures of his Microcosm, transmuting his BODY INTO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in that article, the awakened Virya armed with such an arsenal, the virya will now be able to OPERATE EFFECTIVELY ON THE ONTIC REALITY: the unstable spaces of significance of the macrocosm will be FIXED IN THEIR MEANING BY EXPRESSION OF THE APPROPRIATE RUNE; The designs of the entities whose meaning attempts to be altered by the Second Intention of the Demiurge, so that they do not correspond with the known schemes of the cultural structure, will be RESIGNED BY THE EXPRESSION OF THE CORRECT RUNE; and, finally, the expression of the Rune of Origin applied to the principle of the fence will allow the creation of a strategic space SAFE ENOUGH TO OCCUPY IT AND RESIST IN IT WITHOUT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finish this synthesis; We evaluate a moment in the summary where we highlight in bold the phrase: “EVERY OBJECT, REAL OR IDEAL, NATURAL OR CULTURAL, CONCRETE OR ABSTRACT, ETC., THAT IS, EVERY OBJECTIVE ENTITY, WHICH FALLS UNDER THE PERCEPTION OF THE AWAKEN VIRYA, IS IMMEDIATELY ENCLOSED.” IN THE STRATEGIC AREA OF AN ARCHEMONA AND CONVENIENTLY RESIGNED. And the awakened virya does this AT ALL TIMES, WITH ANY OBJECT THAT IS PRESENTED, in such a way that it is usually stated metaphorically: THE AWAKEN VIRYA HAS THE ARCHEMONA IN HIS EYES; GO THROUGH IT; IF HIS EYES LOOK, IF HIS LIPS SPEAK, IF HIS EARS LISTEN, OR HIS BODY MOVES IN AN EXPRESSIVE WAY, THE ENTITY IS IMMEDIATELY FENCED AND RESIGNED; SUCH THE PERMANENT STRATEGIC ALERT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depth of these concepts is such that the entire phrase summarizes a truth that we can relate to the ANSWERS to the questions published by the comrades registered in the Forum, to name a few: Perception of the Odal Rune, Isolating the Self of the Conscious Subject, Transmutation of Virya in Siddha, etc. Because? Simple, both those topics mentioned in the forum, questions and answers, denote that their SYNTHESIS and EVALUATION were carried out by comrades who, when investigating, for example: how to ISOLATE THE SELF FROM THE CONSCIOUS SUBJECT, had the answer in their hands, that is: they could access the gnostic and rational or conscious understanding of the themes explored, therefore questions such as being; how to realize that the Self was isolated from the Conscious Subject? were answered correctly by those who responded to that question. These viryas were able to answer because they correctly learned the concepts expressed in the Fundamentals by operating the Self and the Conscious Subject together. The result is those answers. For this reason, we indicate how to proceed with the READING and UNDERSTANDING of the volumes and that KNOWLEDGE applies to any cultural record that is of an object, real, ideal, natural or concrete. With that KNOWLEDGE that is taught in the Fundamentals, one enters that PRAXIS that IS from the NOOLOGICAL SEMANTICS that allows the VIRYA BERSERKR to unleash on its EGOIC WILL (Ehre Sphere) that power that is from the rune GUIBUR, and with Guibur between the Eye It is perceived with the EYE OF FIRE, it can be seen, observed and perceived and distinguish behind all the archetypal forms what is the SIGN OF ORIGIN from what is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Hoping that this SUMMARY and its SYNTHESIS will allow the registered comrades to expand the horizons of their HYPERBOREAL KNOWLEDGE, the Virya of OCTRA of the Círculo de Piedra de Córdoba greet you with our hands raised from the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Courage is the Grace of Vril.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